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8CE" w:rsidRPr="008C467A" w:rsidRDefault="005968CE" w:rsidP="005968CE">
      <w:pPr>
        <w:spacing w:after="0"/>
        <w:ind w:left="10620" w:firstLine="7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“TASDIQLAYMAN”</w:t>
      </w:r>
    </w:p>
    <w:p w:rsidR="005968CE" w:rsidRPr="008C467A" w:rsidRDefault="005968CE" w:rsidP="005968CE">
      <w:pPr>
        <w:spacing w:after="0"/>
        <w:ind w:left="10620" w:firstLine="71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Kafedra mudiri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</w:p>
    <w:p w:rsidR="005968CE" w:rsidRPr="008C467A" w:rsidRDefault="005968CE" w:rsidP="005968CE">
      <w:pPr>
        <w:spacing w:after="0"/>
        <w:ind w:left="10620" w:firstLine="717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>__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________dots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proofErr w:type="spellStart"/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>Z.Batirov</w:t>
      </w:r>
      <w:proofErr w:type="spellEnd"/>
      <w:r w:rsidRPr="008C467A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                   </w:t>
      </w:r>
    </w:p>
    <w:p w:rsidR="005968CE" w:rsidRPr="008C467A" w:rsidRDefault="005968CE" w:rsidP="005968CE">
      <w:pPr>
        <w:spacing w:after="0"/>
        <w:ind w:left="9204" w:firstLine="708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“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Latn-UZ"/>
        </w:rPr>
        <w:t>”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__________ 20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8C46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2  yil  </w:t>
      </w:r>
    </w:p>
    <w:p w:rsidR="005968CE" w:rsidRPr="008C467A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p w:rsidR="005968CE" w:rsidRPr="008C467A" w:rsidRDefault="005968CE" w:rsidP="005968CE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8C467A">
        <w:rPr>
          <w:rFonts w:ascii="Times New Roman" w:hAnsi="Times New Roman" w:cs="Times New Roman"/>
          <w:sz w:val="24"/>
          <w:szCs w:val="24"/>
          <w:lang w:val="uz-Cyrl-UZ"/>
        </w:rPr>
        <w:t>FAN DASTURI BAJARILISHINING KALENDAR REJASI</w:t>
      </w:r>
    </w:p>
    <w:p w:rsidR="005968CE" w:rsidRPr="008C467A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8C467A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(ma’ruza, seminar, laboratoriya, amaliy mashg’ulotlar, kurs ishlari) </w:t>
      </w:r>
    </w:p>
    <w:p w:rsidR="005968CE" w:rsidRPr="008C467A" w:rsidRDefault="005968CE" w:rsidP="005968C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</w:p>
    <w:tbl>
      <w:tblPr>
        <w:tblW w:w="14909" w:type="dxa"/>
        <w:tblLook w:val="01E0"/>
      </w:tblPr>
      <w:tblGrid>
        <w:gridCol w:w="15245"/>
        <w:gridCol w:w="222"/>
        <w:gridCol w:w="222"/>
        <w:gridCol w:w="222"/>
      </w:tblGrid>
      <w:tr w:rsidR="005968CE" w:rsidRPr="00112056" w:rsidTr="00951F18">
        <w:tc>
          <w:tcPr>
            <w:tcW w:w="4960" w:type="dxa"/>
          </w:tcPr>
          <w:tbl>
            <w:tblPr>
              <w:tblW w:w="15029" w:type="dxa"/>
              <w:tblLook w:val="01E0"/>
            </w:tblPr>
            <w:tblGrid>
              <w:gridCol w:w="3968"/>
              <w:gridCol w:w="1032"/>
              <w:gridCol w:w="2826"/>
              <w:gridCol w:w="3971"/>
              <w:gridCol w:w="1904"/>
              <w:gridCol w:w="1328"/>
            </w:tblGrid>
            <w:tr w:rsidR="005968CE" w:rsidRPr="008C467A" w:rsidTr="005968CE">
              <w:trPr>
                <w:trHeight w:val="273"/>
              </w:trPr>
              <w:tc>
                <w:tcPr>
                  <w:tcW w:w="3968" w:type="dxa"/>
                </w:tcPr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Fakultet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:   </w:t>
                  </w: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Muhandis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l</w:t>
                  </w: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ik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texnikasi</w:t>
                  </w:r>
                  <w:proofErr w:type="spellEnd"/>
                </w:p>
              </w:tc>
              <w:tc>
                <w:tcPr>
                  <w:tcW w:w="3858" w:type="dxa"/>
                  <w:gridSpan w:val="2"/>
                </w:tcPr>
                <w:p w:rsidR="005968CE" w:rsidRPr="008C467A" w:rsidRDefault="005968CE" w:rsidP="008C467A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Yo’nalish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:</w:t>
                  </w: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TVM</w:t>
                  </w: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</w:t>
                  </w: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Kurs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</w:t>
                  </w: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3971" w:type="dxa"/>
                </w:tcPr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Akademguruh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  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>T-1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proofErr w:type="spellStart"/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4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,T-,14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1904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Ma’ruza</w:t>
                  </w:r>
                  <w:proofErr w:type="spellEnd"/>
                </w:p>
              </w:tc>
              <w:tc>
                <w:tcPr>
                  <w:tcW w:w="1328" w:type="dxa"/>
                </w:tcPr>
                <w:p w:rsidR="005968CE" w:rsidRPr="008C467A" w:rsidRDefault="005968CE" w:rsidP="00F3223A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1</w:t>
                  </w:r>
                  <w:r w:rsidR="00F3223A"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4</w:t>
                  </w: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968CE" w:rsidRPr="008C467A" w:rsidTr="005968CE">
              <w:trPr>
                <w:trHeight w:val="273"/>
              </w:trPr>
              <w:tc>
                <w:tcPr>
                  <w:tcW w:w="11796" w:type="dxa"/>
                  <w:gridSpan w:val="4"/>
                </w:tcPr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Fanning nomi:    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sv-SE"/>
                    </w:rPr>
                    <w:t xml:space="preserve">                                 </w:t>
                  </w:r>
                  <w:r w:rsidR="008C467A" w:rsidRPr="008C4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Avtomobillar konstruksiyasi</w:t>
                  </w:r>
                </w:p>
              </w:tc>
              <w:tc>
                <w:tcPr>
                  <w:tcW w:w="1904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Laboratoriya</w:t>
                  </w:r>
                </w:p>
              </w:tc>
              <w:tc>
                <w:tcPr>
                  <w:tcW w:w="1328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30 soat</w:t>
                  </w:r>
                </w:p>
              </w:tc>
            </w:tr>
            <w:tr w:rsidR="005968CE" w:rsidRPr="008C467A" w:rsidTr="005968CE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Ma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’</w:t>
                  </w:r>
                  <w:proofErr w:type="spellStart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ruzachi</w:t>
                  </w:r>
                  <w:proofErr w:type="spellEnd"/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8C467A" w:rsidRDefault="00F3223A" w:rsidP="00F3223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en-US"/>
                    </w:rPr>
                  </w:pP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dots.v.b.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G’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proofErr w:type="spellStart"/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Ergasho</w:t>
                  </w:r>
                  <w:proofErr w:type="spellEnd"/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v</w:t>
                  </w:r>
                </w:p>
              </w:tc>
              <w:tc>
                <w:tcPr>
                  <w:tcW w:w="1904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Mustaqil ish</w:t>
                  </w:r>
                </w:p>
              </w:tc>
              <w:tc>
                <w:tcPr>
                  <w:tcW w:w="1328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6</w:t>
                  </w: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Latn-UZ"/>
                    </w:rPr>
                    <w:t>0 soat</w:t>
                  </w:r>
                </w:p>
              </w:tc>
            </w:tr>
            <w:tr w:rsidR="005968CE" w:rsidRPr="00112056" w:rsidTr="005968CE">
              <w:trPr>
                <w:trHeight w:val="273"/>
              </w:trPr>
              <w:tc>
                <w:tcPr>
                  <w:tcW w:w="5000" w:type="dxa"/>
                  <w:gridSpan w:val="2"/>
                </w:tcPr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>Maslahat va amaliy mashg’ulotni olib boruvchi: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8C467A" w:rsidRDefault="00112056" w:rsidP="00112056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dots. </w:t>
                  </w:r>
                  <w:r w:rsidRPr="00112056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T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r w:rsidRPr="00112056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Razzaqo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v, dots.v.b. N.Rashidov  </w:t>
                  </w:r>
                </w:p>
              </w:tc>
              <w:tc>
                <w:tcPr>
                  <w:tcW w:w="1904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  <w:t>Jami</w:t>
                  </w:r>
                </w:p>
              </w:tc>
              <w:tc>
                <w:tcPr>
                  <w:tcW w:w="1328" w:type="dxa"/>
                </w:tcPr>
                <w:p w:rsidR="005968CE" w:rsidRPr="008C467A" w:rsidRDefault="005968CE" w:rsidP="00F3223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10</w:t>
                  </w:r>
                  <w:r w:rsidR="00F3223A" w:rsidRPr="008C46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4</w:t>
                  </w:r>
                  <w:r w:rsidRPr="008C467A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 xml:space="preserve"> soat</w:t>
                  </w:r>
                </w:p>
              </w:tc>
            </w:tr>
            <w:tr w:rsidR="005968CE" w:rsidRPr="00112056" w:rsidTr="005968CE">
              <w:trPr>
                <w:trHeight w:val="715"/>
              </w:trPr>
              <w:tc>
                <w:tcPr>
                  <w:tcW w:w="5000" w:type="dxa"/>
                  <w:gridSpan w:val="2"/>
                </w:tcPr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  <w:t xml:space="preserve">Mustaqil mashg’ulotlarni olib boruvchi: </w:t>
                  </w:r>
                </w:p>
              </w:tc>
              <w:tc>
                <w:tcPr>
                  <w:tcW w:w="6797" w:type="dxa"/>
                  <w:gridSpan w:val="2"/>
                </w:tcPr>
                <w:p w:rsidR="005968CE" w:rsidRPr="008C467A" w:rsidRDefault="00F3223A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dots.v.b.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G’.</w:t>
                  </w:r>
                  <w:r w:rsidR="005968CE" w:rsidRPr="00112056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Ergashov, dots. </w:t>
                  </w:r>
                  <w:r w:rsidR="00112056" w:rsidRPr="00112056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T</w:t>
                  </w:r>
                  <w:r w:rsidR="00112056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.</w:t>
                  </w:r>
                  <w:r w:rsidR="00112056" w:rsidRPr="00112056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Razzaqo</w:t>
                  </w:r>
                  <w:r w:rsidR="00112056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v</w:t>
                  </w:r>
                  <w:r w:rsidR="005968CE" w:rsidRPr="008C467A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, dots.v.b. N.Rashidov </w:t>
                  </w:r>
                </w:p>
                <w:p w:rsidR="005968CE" w:rsidRPr="008C467A" w:rsidRDefault="005968CE" w:rsidP="005968CE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904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328" w:type="dxa"/>
                </w:tcPr>
                <w:p w:rsidR="005968CE" w:rsidRPr="008C467A" w:rsidRDefault="005968CE" w:rsidP="005968CE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</w:tbl>
          <w:p w:rsidR="005968CE" w:rsidRPr="008C467A" w:rsidRDefault="005968CE" w:rsidP="005968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742" w:type="dxa"/>
          </w:tcPr>
          <w:p w:rsidR="005968CE" w:rsidRPr="008C467A" w:rsidRDefault="005968CE" w:rsidP="005968C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uz-Latn-UZ"/>
              </w:rPr>
            </w:pPr>
          </w:p>
        </w:tc>
        <w:tc>
          <w:tcPr>
            <w:tcW w:w="1889" w:type="dxa"/>
          </w:tcPr>
          <w:p w:rsidR="005968CE" w:rsidRPr="008C467A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18" w:type="dxa"/>
          </w:tcPr>
          <w:p w:rsidR="005968CE" w:rsidRPr="008C467A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5968CE" w:rsidRPr="00112056" w:rsidTr="00951F18">
        <w:trPr>
          <w:trHeight w:val="97"/>
        </w:trPr>
        <w:tc>
          <w:tcPr>
            <w:tcW w:w="496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6742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89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18" w:type="dxa"/>
          </w:tcPr>
          <w:p w:rsidR="005968CE" w:rsidRPr="005968CE" w:rsidRDefault="005968CE" w:rsidP="005968C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5968CE" w:rsidRPr="00B00E1B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B00E1B">
        <w:rPr>
          <w:rFonts w:ascii="Times New Roman" w:hAnsi="Times New Roman" w:cs="Times New Roman"/>
          <w:b/>
          <w:sz w:val="28"/>
          <w:szCs w:val="28"/>
          <w:lang w:val="sv-SE"/>
        </w:rPr>
        <w:t>20</w:t>
      </w:r>
      <w:r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>22</w:t>
      </w:r>
      <w:r w:rsidRPr="00B00E1B">
        <w:rPr>
          <w:rFonts w:ascii="Times New Roman" w:hAnsi="Times New Roman" w:cs="Times New Roman"/>
          <w:b/>
          <w:sz w:val="28"/>
          <w:szCs w:val="28"/>
          <w:lang w:val="sv-SE"/>
        </w:rPr>
        <w:t>-20</w:t>
      </w:r>
      <w:r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>23</w:t>
      </w:r>
      <w:r w:rsidRPr="00B00E1B">
        <w:rPr>
          <w:rFonts w:ascii="Times New Roman" w:hAnsi="Times New Roman" w:cs="Times New Roman"/>
          <w:b/>
          <w:sz w:val="28"/>
          <w:szCs w:val="28"/>
          <w:lang w:val="sv-SE"/>
        </w:rPr>
        <w:t xml:space="preserve"> o‘quv yili (III-semestr)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8095"/>
        <w:gridCol w:w="1440"/>
        <w:gridCol w:w="1620"/>
        <w:gridCol w:w="1620"/>
        <w:gridCol w:w="1871"/>
      </w:tblGrid>
      <w:tr w:rsidR="005968CE" w:rsidRPr="005968CE" w:rsidTr="005968CE">
        <w:trPr>
          <w:trHeight w:val="435"/>
        </w:trPr>
        <w:tc>
          <w:tcPr>
            <w:tcW w:w="647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8095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Mavzularning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Ajratil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gan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soat</w:t>
            </w:r>
            <w:proofErr w:type="spellEnd"/>
          </w:p>
        </w:tc>
        <w:tc>
          <w:tcPr>
            <w:tcW w:w="3240" w:type="dxa"/>
            <w:gridSpan w:val="2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Bajarilganligi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haqida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ma’lumot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O‘qituvchi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imzosi</w:t>
            </w:r>
            <w:proofErr w:type="spellEnd"/>
          </w:p>
        </w:tc>
      </w:tr>
      <w:tr w:rsidR="005968CE" w:rsidRPr="005968CE" w:rsidTr="005968CE">
        <w:trPr>
          <w:trHeight w:val="500"/>
        </w:trPr>
        <w:tc>
          <w:tcPr>
            <w:tcW w:w="647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95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Oy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va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kun</w:t>
            </w:r>
            <w:proofErr w:type="spellEnd"/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Soatlar</w:t>
            </w:r>
            <w:proofErr w:type="spellEnd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soni</w:t>
            </w:r>
            <w:proofErr w:type="spellEnd"/>
          </w:p>
        </w:tc>
        <w:tc>
          <w:tcPr>
            <w:tcW w:w="1871" w:type="dxa"/>
            <w:vMerge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8CE" w:rsidRPr="005968CE" w:rsidTr="00951F18">
        <w:trPr>
          <w:trHeight w:val="338"/>
        </w:trPr>
        <w:tc>
          <w:tcPr>
            <w:tcW w:w="647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95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71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5968CE" w:rsidRPr="005968CE" w:rsidTr="00951F18">
        <w:trPr>
          <w:trHeight w:val="136"/>
        </w:trPr>
        <w:tc>
          <w:tcPr>
            <w:tcW w:w="15293" w:type="dxa"/>
            <w:gridSpan w:val="6"/>
          </w:tcPr>
          <w:p w:rsidR="005968CE" w:rsidRPr="00B00E1B" w:rsidRDefault="005968CE" w:rsidP="00F322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00E1B">
              <w:rPr>
                <w:rFonts w:ascii="Times New Roman" w:hAnsi="Times New Roman" w:cs="Times New Roman"/>
                <w:b/>
                <w:sz w:val="28"/>
                <w:szCs w:val="28"/>
              </w:rPr>
              <w:t>Ma’ruza</w:t>
            </w:r>
            <w:proofErr w:type="spellEnd"/>
            <w:r w:rsidRPr="00B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</w:t>
            </w:r>
            <w:r w:rsidR="00F3223A" w:rsidRPr="00B00E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00E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0E1B">
              <w:rPr>
                <w:rFonts w:ascii="Times New Roman" w:hAnsi="Times New Roman" w:cs="Times New Roman"/>
                <w:b/>
                <w:sz w:val="28"/>
                <w:szCs w:val="28"/>
              </w:rPr>
              <w:t>soat</w:t>
            </w:r>
            <w:proofErr w:type="spellEnd"/>
          </w:p>
        </w:tc>
      </w:tr>
      <w:tr w:rsidR="00F3223A" w:rsidRPr="005968CE" w:rsidTr="00F3223A">
        <w:trPr>
          <w:trHeight w:val="276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1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Transmissi</w:t>
            </w:r>
            <w:proofErr w:type="spellStart"/>
            <w:r w:rsidRPr="00B00E1B">
              <w:rPr>
                <w:rFonts w:ascii="Times New Roman" w:hAnsi="Times New Roman" w:cs="Times New Roman"/>
                <w:sz w:val="28"/>
                <w:szCs w:val="28"/>
              </w:rPr>
              <w:t>ya</w:t>
            </w:r>
            <w:proofErr w:type="spellEnd"/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F3223A">
        <w:trPr>
          <w:trHeight w:val="233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2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Uzatmalar va taqsimlash qutilari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F3223A">
        <w:trPr>
          <w:trHeight w:val="360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3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Kardanli </w:t>
            </w:r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uzatma.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F3223A">
        <w:trPr>
          <w:trHeight w:val="360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4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Asosiy </w:t>
            </w:r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uzatma. Differensial  va yarim </w:t>
            </w: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o‘q</w:t>
            </w:r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lar</w:t>
            </w: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F3223A">
        <w:trPr>
          <w:trHeight w:val="360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  <w:r w:rsidRPr="005968CE">
              <w:rPr>
                <w:sz w:val="24"/>
                <w:szCs w:val="24"/>
                <w:lang w:val="uz-Latn-UZ"/>
              </w:rPr>
              <w:t>5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Osma, g‘ildirak va shinalar.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F3223A">
        <w:trPr>
          <w:trHeight w:val="276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Boshqarish organlari. </w:t>
            </w: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Rul boshqarmasi.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5968CE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F3223A">
        <w:trPr>
          <w:trHeight w:val="276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095" w:type="dxa"/>
          </w:tcPr>
          <w:p w:rsidR="00F3223A" w:rsidRPr="00B00E1B" w:rsidRDefault="00F3223A" w:rsidP="00B00E1B">
            <w:pPr>
              <w:spacing w:after="0"/>
              <w:ind w:left="59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</w:pPr>
            <w:r w:rsidRPr="00B00E1B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Tormoz tizimi.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968CE" w:rsidRPr="005968CE" w:rsidTr="00951F18">
        <w:trPr>
          <w:trHeight w:val="244"/>
        </w:trPr>
        <w:tc>
          <w:tcPr>
            <w:tcW w:w="647" w:type="dxa"/>
          </w:tcPr>
          <w:p w:rsidR="005968CE" w:rsidRPr="005968CE" w:rsidRDefault="005968CE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Latn-UZ"/>
              </w:rPr>
            </w:pPr>
          </w:p>
        </w:tc>
        <w:tc>
          <w:tcPr>
            <w:tcW w:w="8095" w:type="dxa"/>
            <w:vAlign w:val="center"/>
          </w:tcPr>
          <w:p w:rsidR="005968CE" w:rsidRPr="00B00E1B" w:rsidRDefault="005968CE" w:rsidP="005968CE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00E1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5968CE" w:rsidRPr="00B00E1B" w:rsidRDefault="005968CE" w:rsidP="00F3223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B00E1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>1</w:t>
            </w:r>
            <w:r w:rsidR="00F3223A" w:rsidRPr="00B00E1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00E1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5968CE" w:rsidRPr="005968CE" w:rsidRDefault="005968CE" w:rsidP="005968C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8CE" w:rsidRPr="005968CE" w:rsidTr="00951F18">
        <w:trPr>
          <w:trHeight w:val="244"/>
        </w:trPr>
        <w:tc>
          <w:tcPr>
            <w:tcW w:w="15293" w:type="dxa"/>
            <w:gridSpan w:val="6"/>
          </w:tcPr>
          <w:p w:rsidR="005968CE" w:rsidRPr="00B00E1B" w:rsidRDefault="005968CE" w:rsidP="00B00E1B">
            <w:pPr>
              <w:tabs>
                <w:tab w:val="left" w:pos="5950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ab/>
            </w:r>
            <w:r w:rsidRPr="00B00E1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Laboratoriya mashg‘ulotlari – </w:t>
            </w:r>
            <w:r w:rsidRPr="00B00E1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30</w:t>
            </w:r>
            <w:r w:rsidRPr="00B00E1B">
              <w:rPr>
                <w:rFonts w:ascii="Times New Roman" w:hAnsi="Times New Roman" w:cs="Times New Roman"/>
                <w:b/>
                <w:sz w:val="28"/>
                <w:szCs w:val="28"/>
                <w:lang w:val="uz-Latn-UZ"/>
              </w:rPr>
              <w:t xml:space="preserve"> soat</w:t>
            </w:r>
          </w:p>
        </w:tc>
      </w:tr>
      <w:tr w:rsidR="00F3223A" w:rsidRPr="005968CE" w:rsidTr="00951F18">
        <w:trPr>
          <w:trHeight w:val="177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1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>Avtomobilning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>texnik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>tavsifini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</w:rPr>
              <w:t>tuzish</w:t>
            </w:r>
            <w:proofErr w:type="spellEnd"/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177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2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Transmissiya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uzatmalar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qutisining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har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pog‘onadagi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uzatishlar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sonini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409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3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22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Avtomobilning yelkanlik markazini aniqlash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291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4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Avtomobilning bo‘ylama va ko‘ndalang tekislikdagi o‘tag‘onlik radiusini aniqlash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409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Avtomobilnnig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old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orqa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o‘qi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bo‘yicha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ag‘darilishi</w:t>
            </w:r>
            <w:proofErr w:type="spellEnd"/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300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Yetakchi g‘ildiraklarning shataksiramasdan balandlikka chiqa olish burchagini aniqlash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300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7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Avtomobilning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ko‘ndalang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tekislikdagi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turg‘unligini</w:t>
            </w:r>
            <w:proofErr w:type="spellEnd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322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aniqlash</w:t>
            </w:r>
            <w:proofErr w:type="spellEnd"/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</w:p>
        </w:tc>
      </w:tr>
      <w:tr w:rsidR="00F3223A" w:rsidRPr="005968CE" w:rsidTr="00951F18">
        <w:trPr>
          <w:trHeight w:val="289"/>
        </w:trPr>
        <w:tc>
          <w:tcPr>
            <w:tcW w:w="647" w:type="dxa"/>
          </w:tcPr>
          <w:p w:rsidR="00F3223A" w:rsidRPr="005968CE" w:rsidRDefault="00F3223A" w:rsidP="005968CE">
            <w:pPr>
              <w:pStyle w:val="3"/>
              <w:spacing w:after="0"/>
              <w:jc w:val="center"/>
              <w:rPr>
                <w:sz w:val="24"/>
                <w:szCs w:val="24"/>
                <w:lang w:val="uz-Cyrl-UZ"/>
              </w:rPr>
            </w:pPr>
            <w:r w:rsidRPr="005968CE"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 xml:space="preserve">Avtomobilning burilishdagi ag‘darilish bo‘yicha kritik tezligini aniqlash. 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sz w:val="28"/>
                <w:szCs w:val="28"/>
                <w:lang w:val="uz-Latn-UZ"/>
              </w:rPr>
              <w:t>Avtomobilning sirpanish bo‘yicha kritik tezligini aniqlash.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 xml:space="preserve">Ilashish muftasi ish jarayoni. 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Uzatmalar kutisi ish jarayoni.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Kardanli uzatma ish jarayoni.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Asosiy uzatma ish jarayoni.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Differensial va yarim o‘qlarning ish jarayoni.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F3223A" w:rsidRPr="005968CE" w:rsidTr="00951F18">
        <w:trPr>
          <w:trHeight w:val="297"/>
        </w:trPr>
        <w:tc>
          <w:tcPr>
            <w:tcW w:w="647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95" w:type="dxa"/>
          </w:tcPr>
          <w:p w:rsidR="00F3223A" w:rsidRPr="00F3223A" w:rsidRDefault="00F3223A" w:rsidP="00F3223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Rul bosh</w:t>
            </w: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q</w:t>
            </w:r>
            <w:r w:rsidRPr="00F3223A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z-Cyrl-UZ"/>
              </w:rPr>
              <w:t>armasi ish jarayoni.</w:t>
            </w:r>
          </w:p>
        </w:tc>
        <w:tc>
          <w:tcPr>
            <w:tcW w:w="1440" w:type="dxa"/>
          </w:tcPr>
          <w:p w:rsidR="00F3223A" w:rsidRPr="005968CE" w:rsidRDefault="00F3223A" w:rsidP="005968CE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68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F3223A" w:rsidRPr="005968CE" w:rsidRDefault="00F3223A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F3223A" w:rsidRPr="005968CE" w:rsidRDefault="00F3223A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5968CE" w:rsidRPr="005968CE" w:rsidTr="00951F18">
        <w:trPr>
          <w:trHeight w:val="297"/>
        </w:trPr>
        <w:tc>
          <w:tcPr>
            <w:tcW w:w="647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</w:p>
        </w:tc>
        <w:tc>
          <w:tcPr>
            <w:tcW w:w="8095" w:type="dxa"/>
            <w:vAlign w:val="center"/>
          </w:tcPr>
          <w:p w:rsidR="005968CE" w:rsidRPr="005968CE" w:rsidRDefault="005968CE" w:rsidP="005968CE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>Jami:</w:t>
            </w:r>
          </w:p>
        </w:tc>
        <w:tc>
          <w:tcPr>
            <w:tcW w:w="1440" w:type="dxa"/>
            <w:vAlign w:val="center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</w:pP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30</w:t>
            </w:r>
            <w:r w:rsidRPr="005968CE">
              <w:rPr>
                <w:rFonts w:ascii="Times New Roman" w:hAnsi="Times New Roman" w:cs="Times New Roman"/>
                <w:b/>
                <w:sz w:val="24"/>
                <w:szCs w:val="24"/>
                <w:lang w:val="uz-Latn-UZ"/>
              </w:rPr>
              <w:t xml:space="preserve"> soat</w:t>
            </w:r>
          </w:p>
        </w:tc>
        <w:tc>
          <w:tcPr>
            <w:tcW w:w="1620" w:type="dxa"/>
            <w:vAlign w:val="center"/>
          </w:tcPr>
          <w:p w:rsidR="005968CE" w:rsidRPr="005968CE" w:rsidRDefault="005968CE" w:rsidP="005968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620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871" w:type="dxa"/>
          </w:tcPr>
          <w:p w:rsidR="005968CE" w:rsidRPr="005968CE" w:rsidRDefault="005968CE" w:rsidP="005968C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968CE" w:rsidRPr="005968CE" w:rsidRDefault="005968CE" w:rsidP="00596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12399" w:rsidRPr="00B00E1B" w:rsidRDefault="005968CE" w:rsidP="005968C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0E1B">
        <w:rPr>
          <w:rFonts w:ascii="Times New Roman" w:hAnsi="Times New Roman" w:cs="Times New Roman"/>
          <w:b/>
          <w:sz w:val="28"/>
          <w:szCs w:val="28"/>
          <w:lang w:val="en-US"/>
        </w:rPr>
        <w:t>Tuzuvchi</w:t>
      </w:r>
      <w:proofErr w:type="spellEnd"/>
      <w:r w:rsidRPr="00B00E1B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B00E1B">
        <w:rPr>
          <w:rFonts w:ascii="Times New Roman" w:hAnsi="Times New Roman" w:cs="Times New Roman"/>
          <w:b/>
          <w:sz w:val="28"/>
          <w:szCs w:val="28"/>
          <w:lang w:val="en-US"/>
        </w:rPr>
        <w:tab/>
        <w:t>_____________</w:t>
      </w:r>
      <w:proofErr w:type="gramStart"/>
      <w:r w:rsidRPr="00B00E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_  </w:t>
      </w:r>
      <w:r w:rsidR="00B00E1B"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>dots.v.b</w:t>
      </w:r>
      <w:proofErr w:type="gramEnd"/>
      <w:r w:rsidR="00B00E1B"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 w:rsidR="00B00E1B" w:rsidRPr="005968C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B00E1B">
        <w:rPr>
          <w:rFonts w:ascii="Times New Roman" w:hAnsi="Times New Roman" w:cs="Times New Roman"/>
          <w:b/>
          <w:sz w:val="28"/>
          <w:szCs w:val="28"/>
          <w:lang w:val="en-US"/>
        </w:rPr>
        <w:t>G’</w:t>
      </w:r>
      <w:r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proofErr w:type="spellStart"/>
      <w:r w:rsidRPr="00B00E1B">
        <w:rPr>
          <w:rFonts w:ascii="Times New Roman" w:hAnsi="Times New Roman" w:cs="Times New Roman"/>
          <w:b/>
          <w:sz w:val="28"/>
          <w:szCs w:val="28"/>
          <w:lang w:val="en-US"/>
        </w:rPr>
        <w:t>Ergasho</w:t>
      </w:r>
      <w:proofErr w:type="spellEnd"/>
      <w:r w:rsidRPr="00B00E1B">
        <w:rPr>
          <w:rFonts w:ascii="Times New Roman" w:hAnsi="Times New Roman" w:cs="Times New Roman"/>
          <w:b/>
          <w:sz w:val="28"/>
          <w:szCs w:val="28"/>
          <w:lang w:val="uz-Cyrl-UZ"/>
        </w:rPr>
        <w:t>v</w:t>
      </w:r>
    </w:p>
    <w:sectPr w:rsidR="00A12399" w:rsidRPr="00B00E1B" w:rsidSect="005968C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8CE"/>
    <w:rsid w:val="00112056"/>
    <w:rsid w:val="005968CE"/>
    <w:rsid w:val="008C467A"/>
    <w:rsid w:val="009E4780"/>
    <w:rsid w:val="00A12399"/>
    <w:rsid w:val="00B00E1B"/>
    <w:rsid w:val="00CF7EBD"/>
    <w:rsid w:val="00F32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BD"/>
  </w:style>
  <w:style w:type="paragraph" w:styleId="1">
    <w:name w:val="heading 1"/>
    <w:basedOn w:val="a"/>
    <w:next w:val="a"/>
    <w:link w:val="10"/>
    <w:qFormat/>
    <w:rsid w:val="005968C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8C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rsid w:val="005968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968C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6</cp:revision>
  <dcterms:created xsi:type="dcterms:W3CDTF">2022-10-21T10:44:00Z</dcterms:created>
  <dcterms:modified xsi:type="dcterms:W3CDTF">2023-01-30T03:35:00Z</dcterms:modified>
</cp:coreProperties>
</file>